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63E" w:rsidRDefault="0066163E">
      <w:pPr>
        <w:tabs>
          <w:tab w:val="left" w:pos="4536"/>
        </w:tabs>
        <w:spacing w:after="0" w:line="240" w:lineRule="auto"/>
        <w:jc w:val="center"/>
        <w:rPr>
          <w:rFonts w:ascii="Times New Roman" w:eastAsia="Calibri" w:hAnsi="Times New Roman" w:cs="Mangal"/>
          <w:color w:val="000000"/>
          <w:sz w:val="28"/>
          <w:szCs w:val="28"/>
        </w:rPr>
      </w:pPr>
    </w:p>
    <w:p w:rsidR="0066163E" w:rsidRDefault="001E4866">
      <w:pPr>
        <w:spacing w:after="0" w:line="240" w:lineRule="auto"/>
        <w:jc w:val="center"/>
        <w:rPr>
          <w:rFonts w:ascii="Times New Roman" w:eastAsia="Calibri" w:hAnsi="Times New Roman" w:cs="Mangal"/>
          <w:b/>
          <w:color w:val="000000"/>
          <w:sz w:val="28"/>
          <w:szCs w:val="28"/>
        </w:rPr>
      </w:pPr>
      <w:r>
        <w:rPr>
          <w:rFonts w:ascii="Times New Roman" w:eastAsia="Calibri" w:hAnsi="Times New Roman" w:cs="Mangal"/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66163E" w:rsidRDefault="0066163E">
      <w:pPr>
        <w:widowControl w:val="0"/>
        <w:spacing w:after="0" w:line="240" w:lineRule="auto"/>
        <w:jc w:val="center"/>
        <w:rPr>
          <w:rFonts w:ascii="Times New Roman" w:eastAsia="Calibri" w:hAnsi="Times New Roman" w:cs="Mangal"/>
          <w:color w:val="000000"/>
          <w:sz w:val="16"/>
          <w:szCs w:val="16"/>
        </w:rPr>
      </w:pPr>
    </w:p>
    <w:p w:rsidR="0066163E" w:rsidRDefault="001E4866">
      <w:pPr>
        <w:widowControl w:val="0"/>
        <w:spacing w:after="0" w:line="240" w:lineRule="auto"/>
        <w:jc w:val="center"/>
        <w:rPr>
          <w:rFonts w:ascii="Times New Roman" w:eastAsia="Calibri" w:hAnsi="Times New Roman" w:cs="Mangal"/>
          <w:color w:val="000000"/>
          <w:sz w:val="28"/>
          <w:szCs w:val="28"/>
        </w:rPr>
      </w:pPr>
      <w:r>
        <w:rPr>
          <w:rFonts w:ascii="Times New Roman" w:eastAsia="Calibri" w:hAnsi="Times New Roman" w:cs="Mangal"/>
          <w:b/>
          <w:color w:val="000000"/>
          <w:sz w:val="28"/>
          <w:szCs w:val="28"/>
          <w:lang w:eastAsia="hi-IN" w:bidi="hi-IN"/>
        </w:rPr>
        <w:t xml:space="preserve">РОЗПОРЯДЖЕННЯ </w:t>
      </w:r>
    </w:p>
    <w:p w:rsidR="0066163E" w:rsidRDefault="0066163E">
      <w:pPr>
        <w:widowControl w:val="0"/>
        <w:spacing w:after="0" w:line="240" w:lineRule="auto"/>
        <w:jc w:val="center"/>
        <w:rPr>
          <w:rFonts w:ascii="Times New Roman" w:eastAsia="Calibri" w:hAnsi="Times New Roman" w:cs="Mangal"/>
          <w:color w:val="000000"/>
          <w:sz w:val="28"/>
          <w:szCs w:val="28"/>
        </w:rPr>
      </w:pPr>
    </w:p>
    <w:p w:rsidR="0066163E" w:rsidRDefault="007D54CA">
      <w:pPr>
        <w:widowControl w:val="0"/>
        <w:tabs>
          <w:tab w:val="left" w:pos="4535"/>
          <w:tab w:val="left" w:pos="7371"/>
          <w:tab w:val="left" w:pos="7513"/>
        </w:tabs>
        <w:spacing w:after="0" w:line="240" w:lineRule="auto"/>
        <w:rPr>
          <w:rFonts w:ascii="Times New Roman" w:eastAsia="Calibri" w:hAnsi="Times New Roman" w:cs="Mangal"/>
          <w:color w:val="000000"/>
          <w:sz w:val="28"/>
          <w:szCs w:val="28"/>
        </w:rPr>
      </w:pPr>
      <w:r>
        <w:rPr>
          <w:rFonts w:ascii="Times New Roman" w:eastAsia="Calibri" w:hAnsi="Times New Roman" w:cs="Mangal"/>
          <w:color w:val="000000"/>
          <w:sz w:val="28"/>
          <w:szCs w:val="28"/>
        </w:rPr>
        <w:t>25 квітня</w:t>
      </w:r>
      <w:r w:rsidR="00CC2444">
        <w:rPr>
          <w:rFonts w:ascii="Times New Roman" w:eastAsia="Calibri" w:hAnsi="Times New Roman" w:cs="Mangal"/>
          <w:color w:val="000000"/>
          <w:sz w:val="28"/>
          <w:szCs w:val="28"/>
        </w:rPr>
        <w:t xml:space="preserve"> </w:t>
      </w:r>
      <w:r w:rsidR="00E23237">
        <w:rPr>
          <w:rFonts w:ascii="Times New Roman" w:eastAsia="Calibri" w:hAnsi="Times New Roman" w:cs="Mangal"/>
          <w:color w:val="000000"/>
          <w:sz w:val="28"/>
          <w:szCs w:val="28"/>
          <w:lang w:eastAsia="hi-IN" w:bidi="hi-IN"/>
        </w:rPr>
        <w:t>2023</w:t>
      </w:r>
      <w:r w:rsidR="001E4866">
        <w:rPr>
          <w:rFonts w:ascii="Times New Roman" w:eastAsia="Calibri" w:hAnsi="Times New Roman" w:cs="Mangal"/>
          <w:color w:val="000000"/>
          <w:sz w:val="28"/>
          <w:szCs w:val="28"/>
          <w:lang w:eastAsia="hi-IN" w:bidi="hi-IN"/>
        </w:rPr>
        <w:t xml:space="preserve"> року</w:t>
      </w:r>
      <w:r w:rsidR="001E4866">
        <w:rPr>
          <w:rFonts w:ascii="Times New Roman" w:eastAsia="Calibri" w:hAnsi="Times New Roman" w:cs="Mangal"/>
          <w:color w:val="000000"/>
          <w:sz w:val="28"/>
          <w:szCs w:val="28"/>
          <w:lang w:eastAsia="hi-IN" w:bidi="hi-IN"/>
        </w:rPr>
        <w:tab/>
        <w:t>м.</w:t>
      </w:r>
      <w:r w:rsidR="001E4866">
        <w:rPr>
          <w:rFonts w:ascii="Times New Roman" w:eastAsia="Calibri" w:hAnsi="Times New Roman" w:cs="Mangal"/>
          <w:color w:val="000000"/>
          <w:sz w:val="28"/>
          <w:szCs w:val="28"/>
          <w:lang w:val="en-US" w:eastAsia="hi-IN" w:bidi="hi-IN"/>
        </w:rPr>
        <w:t xml:space="preserve"> </w:t>
      </w:r>
      <w:proofErr w:type="spellStart"/>
      <w:r>
        <w:rPr>
          <w:rFonts w:ascii="Times New Roman" w:eastAsia="Calibri" w:hAnsi="Times New Roman" w:cs="Mangal"/>
          <w:color w:val="000000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Calibri" w:hAnsi="Times New Roman" w:cs="Mangal"/>
          <w:color w:val="000000"/>
          <w:sz w:val="28"/>
          <w:szCs w:val="28"/>
          <w:lang w:eastAsia="hi-IN" w:bidi="hi-IN"/>
        </w:rPr>
        <w:tab/>
        <w:t>№ 160</w:t>
      </w:r>
    </w:p>
    <w:p w:rsidR="0066163E" w:rsidRDefault="006616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6163E" w:rsidRDefault="001E4866">
      <w:pPr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 внесення змін до розпоряджен</w:t>
      </w:r>
      <w:r w:rsidR="007D54C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ня міського голови від 04 квітня</w:t>
      </w:r>
      <w:r w:rsidR="00CC244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2023 року № </w:t>
      </w:r>
      <w:r w:rsidR="007D54C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134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«Про скликання виконкому»</w:t>
      </w:r>
    </w:p>
    <w:p w:rsidR="0066163E" w:rsidRDefault="0066163E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:rsidR="0066163E" w:rsidRDefault="001E4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Керуючись Законом України «Про місцеве самоврядування в Україні» та враховуючи Регламент роботи виконавчого комітету </w:t>
      </w:r>
      <w:r w:rsidR="008465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Менської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ради, з метою забезпечення належної організац</w:t>
      </w:r>
      <w:r w:rsidR="007D54CA">
        <w:rPr>
          <w:rFonts w:ascii="Times New Roman" w:eastAsia="Times New Roman" w:hAnsi="Times New Roman" w:cs="Times New Roman"/>
          <w:sz w:val="28"/>
          <w:szCs w:val="28"/>
          <w:lang w:eastAsia="zh-CN"/>
        </w:rPr>
        <w:t>ії роботи виконавчого комітету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зміни до розп</w:t>
      </w:r>
      <w:r w:rsidR="005C439C">
        <w:rPr>
          <w:rFonts w:ascii="Times New Roman" w:eastAsia="Times New Roman" w:hAnsi="Times New Roman" w:cs="Times New Roman"/>
          <w:sz w:val="28"/>
          <w:szCs w:val="28"/>
          <w:lang w:eastAsia="zh-CN"/>
        </w:rPr>
        <w:t>оряджен</w:t>
      </w:r>
      <w:r w:rsidR="007D54CA">
        <w:rPr>
          <w:rFonts w:ascii="Times New Roman" w:eastAsia="Times New Roman" w:hAnsi="Times New Roman" w:cs="Times New Roman"/>
          <w:sz w:val="28"/>
          <w:szCs w:val="28"/>
          <w:lang w:eastAsia="zh-CN"/>
        </w:rPr>
        <w:t>ня міського голови від 04 квітня 2023 року № 134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«Про скликання виконкому», а саме:</w:t>
      </w:r>
    </w:p>
    <w:p w:rsidR="0066163E" w:rsidRDefault="001E4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Змінити </w:t>
      </w:r>
      <w:r w:rsidR="00D73870">
        <w:rPr>
          <w:rFonts w:ascii="Times New Roman" w:eastAsia="Times New Roman" w:hAnsi="Times New Roman" w:cs="Times New Roman"/>
          <w:sz w:val="28"/>
          <w:szCs w:val="28"/>
          <w:lang w:eastAsia="zh-CN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проведення чер</w:t>
      </w:r>
      <w:r w:rsidR="005C439C">
        <w:rPr>
          <w:rFonts w:ascii="Times New Roman" w:eastAsia="Times New Roman" w:hAnsi="Times New Roman" w:cs="Times New Roman"/>
          <w:sz w:val="28"/>
          <w:szCs w:val="28"/>
          <w:lang w:eastAsia="zh-CN"/>
        </w:rPr>
        <w:t>гового засідання вик</w:t>
      </w:r>
      <w:r w:rsidR="00644A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онкому </w:t>
      </w:r>
      <w:r w:rsidR="007D54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</w:t>
      </w:r>
      <w:r w:rsidR="00D73870">
        <w:rPr>
          <w:rFonts w:ascii="Times New Roman" w:eastAsia="Times New Roman" w:hAnsi="Times New Roman" w:cs="Times New Roman"/>
          <w:sz w:val="28"/>
          <w:szCs w:val="28"/>
          <w:lang w:eastAsia="zh-CN"/>
        </w:rPr>
        <w:t>9-00 год.</w:t>
      </w:r>
      <w:r w:rsidR="00644A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ць</w:t>
      </w:r>
      <w:r w:rsidR="005C43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ому замінивши слова та цифри </w:t>
      </w:r>
      <w:r w:rsidR="007D54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 о 10-00 год.» </w:t>
      </w:r>
      <w:r w:rsidR="005C439C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слова та ц</w:t>
      </w:r>
      <w:r w:rsidR="00D73870">
        <w:rPr>
          <w:rFonts w:ascii="Times New Roman" w:eastAsia="Times New Roman" w:hAnsi="Times New Roman" w:cs="Times New Roman"/>
          <w:sz w:val="28"/>
          <w:szCs w:val="28"/>
          <w:lang w:eastAsia="zh-CN"/>
        </w:rPr>
        <w:t>ифри - «</w:t>
      </w:r>
      <w:r w:rsidR="007D54CA">
        <w:rPr>
          <w:rFonts w:ascii="Times New Roman" w:eastAsia="Times New Roman" w:hAnsi="Times New Roman" w:cs="Times New Roman"/>
          <w:sz w:val="28"/>
          <w:szCs w:val="28"/>
          <w:lang w:eastAsia="zh-CN"/>
        </w:rPr>
        <w:t>о 09-00 годині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66163E" w:rsidRDefault="0066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6163E" w:rsidRDefault="0066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6163E" w:rsidRDefault="001E4866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Міський голова                                                                      Геннадій ПРИМАКОВ</w:t>
      </w:r>
    </w:p>
    <w:p w:rsidR="0066163E" w:rsidRDefault="0066163E"/>
    <w:sectPr w:rsidR="0066163E" w:rsidSect="00715A5B">
      <w:headerReference w:type="default" r:id="rId7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B33" w:rsidRDefault="00036B33">
      <w:pPr>
        <w:spacing w:after="0" w:line="240" w:lineRule="auto"/>
      </w:pPr>
      <w:r>
        <w:separator/>
      </w:r>
    </w:p>
  </w:endnote>
  <w:endnote w:type="continuationSeparator" w:id="0">
    <w:p w:rsidR="00036B33" w:rsidRDefault="00036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B33" w:rsidRDefault="00036B33">
      <w:pPr>
        <w:spacing w:after="0" w:line="240" w:lineRule="auto"/>
      </w:pPr>
      <w:r>
        <w:separator/>
      </w:r>
    </w:p>
  </w:footnote>
  <w:footnote w:type="continuationSeparator" w:id="0">
    <w:p w:rsidR="00036B33" w:rsidRDefault="00036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63E" w:rsidRDefault="001E4866">
    <w:pPr>
      <w:pStyle w:val="af8"/>
    </w:pPr>
    <w:r>
      <w:t xml:space="preserve">                                                                                           </w:t>
    </w:r>
    <w:r>
      <w:rPr>
        <w:rFonts w:ascii="Times New Roman" w:eastAsia="Calibri" w:hAnsi="Times New Roman" w:cs="Mangal"/>
        <w:noProof/>
        <w:color w:val="000000"/>
        <w:sz w:val="28"/>
        <w:szCs w:val="28"/>
      </w:rPr>
      <mc:AlternateContent>
        <mc:Choice Requires="wpg">
          <w:drawing>
            <wp:inline distT="0" distB="0" distL="0" distR="0">
              <wp:extent cx="447675" cy="619125"/>
              <wp:effectExtent l="0" t="0" r="9525" b="9525"/>
              <wp:docPr id="1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5" cy="6191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8.8pt;" stroked="false">
              <v:path textboxrect="0,0,0,0"/>
              <v:imagedata r:id="rId2" o:title="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63E"/>
    <w:rsid w:val="00004DD7"/>
    <w:rsid w:val="000057A1"/>
    <w:rsid w:val="00036B33"/>
    <w:rsid w:val="000D527C"/>
    <w:rsid w:val="001E4866"/>
    <w:rsid w:val="003E5AD8"/>
    <w:rsid w:val="005C439C"/>
    <w:rsid w:val="00625592"/>
    <w:rsid w:val="00644A88"/>
    <w:rsid w:val="0066163E"/>
    <w:rsid w:val="00715A5B"/>
    <w:rsid w:val="007D54CA"/>
    <w:rsid w:val="00833065"/>
    <w:rsid w:val="00846531"/>
    <w:rsid w:val="00CC2444"/>
    <w:rsid w:val="00D1667D"/>
    <w:rsid w:val="00D73870"/>
    <w:rsid w:val="00DB53A6"/>
    <w:rsid w:val="00E23237"/>
    <w:rsid w:val="00ED3D91"/>
    <w:rsid w:val="00F4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4D95"/>
  <w15:docId w15:val="{94EA2324-3B06-47A9-8CBB-3C9A0880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інцевої ви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styleId="af8">
    <w:name w:val="header"/>
    <w:basedOn w:val="a"/>
    <w:link w:val="af9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9">
    <w:name w:val="Верхні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b">
    <w:name w:val="Нижній колонтитул Знак"/>
    <w:basedOn w:val="a0"/>
    <w:link w:val="af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488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vkradamena@gmail.com</dc:creator>
  <cp:keywords/>
  <dc:description/>
  <cp:lastModifiedBy>Usher</cp:lastModifiedBy>
  <cp:revision>13</cp:revision>
  <cp:lastPrinted>2023-04-25T07:47:00Z</cp:lastPrinted>
  <dcterms:created xsi:type="dcterms:W3CDTF">2023-02-10T13:49:00Z</dcterms:created>
  <dcterms:modified xsi:type="dcterms:W3CDTF">2023-04-25T07:47:00Z</dcterms:modified>
</cp:coreProperties>
</file>